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6568C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926576">
        <w:rPr>
          <w:rFonts w:ascii="Century Gothic" w:hAnsi="Century Gothic"/>
          <w:b/>
          <w:sz w:val="25"/>
          <w:szCs w:val="25"/>
          <w:lang w:val="es-MX"/>
        </w:rPr>
        <w:t>8</w:t>
      </w:r>
      <w:r w:rsidR="00CC4136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0E5AA3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0E5AA3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0E5AA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bookmarkStart w:id="0" w:name="_GoBack"/>
      <w:bookmarkEnd w:id="0"/>
    </w:p>
    <w:p w:rsidR="00B24483" w:rsidRPr="000E5AA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CC4136" w:rsidRPr="00CC4136" w:rsidRDefault="00CC4136" w:rsidP="004C20BF">
      <w:pPr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 w:rsidRPr="00CD6D5B">
        <w:rPr>
          <w:rFonts w:ascii="Century Gothic" w:hAnsi="Century Gothic" w:cs="Calibri Light"/>
          <w:b/>
          <w:sz w:val="28"/>
          <w:szCs w:val="24"/>
        </w:rPr>
        <w:t>PRIMERO.-</w:t>
      </w:r>
      <w:r w:rsidRPr="00CD6D5B">
        <w:rPr>
          <w:rFonts w:ascii="Century Gothic" w:hAnsi="Century Gothic" w:cs="Calibri Light"/>
          <w:bCs/>
          <w:sz w:val="28"/>
          <w:szCs w:val="24"/>
        </w:rPr>
        <w:t xml:space="preserve"> </w:t>
      </w:r>
      <w:r w:rsidRPr="00CC4136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La Sexagésima Séptima Legislatura del H</w:t>
      </w:r>
      <w:r w:rsidR="00CD6D5B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onorable</w:t>
      </w:r>
      <w:r w:rsidRPr="00CC4136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Congreso del Estado</w:t>
      </w:r>
      <w:r w:rsidR="00CD6D5B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de Chihuahua</w:t>
      </w:r>
      <w:r w:rsidRPr="00CC4136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, </w:t>
      </w:r>
      <w:r w:rsidRPr="00CC4136">
        <w:rPr>
          <w:rFonts w:ascii="Century Gothic" w:eastAsia="MS Mincho" w:hAnsi="Century Gothic" w:cs="Calibri Light"/>
          <w:bCs/>
          <w:sz w:val="24"/>
          <w:szCs w:val="24"/>
          <w:lang w:val="es-MX"/>
        </w:rPr>
        <w:t>exhorta atenta y respetuosamente al Gobierno del Estado de Chihuahua</w:t>
      </w:r>
      <w:r w:rsidR="00CD6D5B">
        <w:rPr>
          <w:rFonts w:ascii="Century Gothic" w:eastAsia="MS Mincho" w:hAnsi="Century Gothic" w:cs="Calibri Light"/>
          <w:bCs/>
          <w:sz w:val="24"/>
          <w:szCs w:val="24"/>
          <w:lang w:val="es-MX"/>
        </w:rPr>
        <w:t>, a la Comisión Estatal de Mejora Regulatoria</w:t>
      </w:r>
      <w:r w:rsidRPr="00CC4136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y a los 67 </w:t>
      </w:r>
      <w:r w:rsidR="00CD6D5B">
        <w:rPr>
          <w:rFonts w:ascii="Century Gothic" w:eastAsia="MS Mincho" w:hAnsi="Century Gothic" w:cs="Calibri Light"/>
          <w:bCs/>
          <w:sz w:val="24"/>
          <w:szCs w:val="24"/>
          <w:lang w:val="es-MX"/>
        </w:rPr>
        <w:t>M</w:t>
      </w:r>
      <w:r w:rsidRPr="00CC4136">
        <w:rPr>
          <w:rFonts w:ascii="Century Gothic" w:eastAsia="MS Mincho" w:hAnsi="Century Gothic" w:cs="Calibri Light"/>
          <w:bCs/>
          <w:sz w:val="24"/>
          <w:szCs w:val="24"/>
          <w:lang w:val="es-MX"/>
        </w:rPr>
        <w:t>unicipios del Estado de Chihuahua</w:t>
      </w:r>
      <w:r w:rsidR="00CD6D5B">
        <w:rPr>
          <w:rFonts w:ascii="Century Gothic" w:eastAsia="MS Mincho" w:hAnsi="Century Gothic" w:cs="Calibri Light"/>
          <w:bCs/>
          <w:sz w:val="24"/>
          <w:szCs w:val="24"/>
          <w:lang w:val="es-MX"/>
        </w:rPr>
        <w:t>,</w:t>
      </w:r>
      <w:r w:rsidRPr="00CC4136">
        <w:rPr>
          <w:rFonts w:ascii="Century Gothic" w:eastAsia="MS Mincho" w:hAnsi="Century Gothic" w:cs="Calibri Light"/>
          <w:bCs/>
          <w:sz w:val="24"/>
          <w:szCs w:val="24"/>
          <w:lang w:val="es-MX"/>
        </w:rPr>
        <w:t xml:space="preserve"> para que </w:t>
      </w:r>
      <w:r w:rsidRPr="00CC4136">
        <w:rPr>
          <w:rFonts w:ascii="Century Gothic" w:eastAsia="MS Mincho" w:hAnsi="Century Gothic"/>
          <w:sz w:val="24"/>
          <w:szCs w:val="24"/>
          <w:lang w:val="es-MX"/>
        </w:rPr>
        <w:t>implementen a la brevedad la política de mejora regulatoria para el perfeccionamiento de las Regulaciones y la simplificación de los Trámites y Servicios.</w:t>
      </w:r>
    </w:p>
    <w:p w:rsidR="00CC4136" w:rsidRPr="00CC4136" w:rsidRDefault="00CC4136" w:rsidP="004C20BF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 Light"/>
          <w:b/>
          <w:sz w:val="24"/>
          <w:szCs w:val="24"/>
        </w:rPr>
      </w:pPr>
    </w:p>
    <w:p w:rsidR="00CC4136" w:rsidRDefault="00CD6D5B" w:rsidP="004C20BF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</w:pPr>
      <w:r w:rsidRPr="00CD6D5B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SEGUNDO.-</w:t>
      </w:r>
      <w:r w:rsidR="00CC4136" w:rsidRPr="00CC4136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="00CC4136" w:rsidRPr="00CC4136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CC4136" w:rsidRPr="00CC4136" w:rsidRDefault="00CC4136" w:rsidP="004C20BF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</w:p>
    <w:p w:rsidR="00DB27A4" w:rsidRDefault="00DB27A4" w:rsidP="004C20B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BB2473">
        <w:rPr>
          <w:rFonts w:ascii="Century Gothic" w:hAnsi="Century Gothic"/>
          <w:szCs w:val="24"/>
        </w:rPr>
        <w:t>diecisiete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16A6B" w:rsidRDefault="00116A6B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A6568C" w:rsidRDefault="00A6568C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53982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D5398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53982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84232B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27" w:rsidRDefault="00850C27">
      <w:r>
        <w:separator/>
      </w:r>
    </w:p>
  </w:endnote>
  <w:endnote w:type="continuationSeparator" w:id="0">
    <w:p w:rsidR="00850C27" w:rsidRDefault="0085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23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27" w:rsidRDefault="00850C27">
      <w:r>
        <w:separator/>
      </w:r>
    </w:p>
  </w:footnote>
  <w:footnote w:type="continuationSeparator" w:id="0">
    <w:p w:rsidR="00850C27" w:rsidRDefault="0085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6568C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BC1B4A">
      <w:rPr>
        <w:rFonts w:ascii="Century Gothic" w:hAnsi="Century Gothic"/>
        <w:b/>
        <w:sz w:val="24"/>
        <w:szCs w:val="24"/>
        <w:lang w:val="es-MX"/>
      </w:rPr>
      <w:t>8</w:t>
    </w:r>
    <w:r w:rsidR="00CC4136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8446D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E00C5"/>
    <w:rsid w:val="003E1149"/>
    <w:rsid w:val="003E4372"/>
    <w:rsid w:val="003E529F"/>
    <w:rsid w:val="003F5E30"/>
    <w:rsid w:val="004047EA"/>
    <w:rsid w:val="00405F14"/>
    <w:rsid w:val="00406F80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20BF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99D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6D56"/>
    <w:rsid w:val="008072F2"/>
    <w:rsid w:val="00812F09"/>
    <w:rsid w:val="00815B90"/>
    <w:rsid w:val="00816CF8"/>
    <w:rsid w:val="00824443"/>
    <w:rsid w:val="00830690"/>
    <w:rsid w:val="00835A33"/>
    <w:rsid w:val="00835DF6"/>
    <w:rsid w:val="0084232B"/>
    <w:rsid w:val="00843A74"/>
    <w:rsid w:val="00843EC8"/>
    <w:rsid w:val="00846983"/>
    <w:rsid w:val="00847E12"/>
    <w:rsid w:val="0085077C"/>
    <w:rsid w:val="00850C27"/>
    <w:rsid w:val="0085620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778"/>
    <w:rsid w:val="00944EB9"/>
    <w:rsid w:val="0094638A"/>
    <w:rsid w:val="009573AB"/>
    <w:rsid w:val="00960878"/>
    <w:rsid w:val="00963D16"/>
    <w:rsid w:val="00965752"/>
    <w:rsid w:val="0097566E"/>
    <w:rsid w:val="00977961"/>
    <w:rsid w:val="00981E83"/>
    <w:rsid w:val="00990BBB"/>
    <w:rsid w:val="00992395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1962"/>
    <w:rsid w:val="009F59BF"/>
    <w:rsid w:val="009F740A"/>
    <w:rsid w:val="00A01950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E7B6D"/>
    <w:rsid w:val="00AF1864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2473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D6D5B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41C97"/>
    <w:rsid w:val="00D53982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120</cp:revision>
  <cp:lastPrinted>2022-03-18T19:32:00Z</cp:lastPrinted>
  <dcterms:created xsi:type="dcterms:W3CDTF">2021-10-05T18:17:00Z</dcterms:created>
  <dcterms:modified xsi:type="dcterms:W3CDTF">2022-03-18T19:40:00Z</dcterms:modified>
</cp:coreProperties>
</file>