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56336F" w14:textId="3808FCA1" w:rsidR="00656CC2" w:rsidRPr="00B9746A" w:rsidRDefault="001E4AFF" w:rsidP="00FD2929">
      <w:pPr>
        <w:spacing w:after="0"/>
        <w:rPr>
          <w:rFonts w:ascii="Arial" w:hAnsi="Arial" w:cs="Arial"/>
          <w:b/>
          <w:sz w:val="24"/>
          <w:szCs w:val="24"/>
        </w:rPr>
      </w:pPr>
      <w:r w:rsidRPr="00B9746A">
        <w:rPr>
          <w:rFonts w:ascii="Arial" w:hAnsi="Arial" w:cs="Arial"/>
          <w:b/>
          <w:sz w:val="24"/>
          <w:szCs w:val="24"/>
        </w:rPr>
        <w:t>H. CONGRESO DEL ESTADO DE CHIHUAHUA</w:t>
      </w:r>
    </w:p>
    <w:p w14:paraId="4BD06DE6" w14:textId="12A9E3B7" w:rsidR="001E4AFF" w:rsidRPr="00B9746A" w:rsidRDefault="001E4AFF" w:rsidP="00FD2929">
      <w:pPr>
        <w:spacing w:after="0"/>
        <w:rPr>
          <w:rFonts w:ascii="Arial" w:hAnsi="Arial" w:cs="Arial"/>
          <w:b/>
          <w:sz w:val="24"/>
          <w:szCs w:val="24"/>
        </w:rPr>
      </w:pPr>
      <w:r w:rsidRPr="00B9746A">
        <w:rPr>
          <w:rFonts w:ascii="Arial" w:hAnsi="Arial" w:cs="Arial"/>
          <w:b/>
          <w:sz w:val="24"/>
          <w:szCs w:val="24"/>
        </w:rPr>
        <w:t xml:space="preserve">P R E S E N T E.- </w:t>
      </w:r>
    </w:p>
    <w:p w14:paraId="53926F23" w14:textId="77777777" w:rsidR="007C1F68" w:rsidRDefault="007C1F68" w:rsidP="001D1856">
      <w:pPr>
        <w:jc w:val="both"/>
        <w:rPr>
          <w:rFonts w:ascii="Arial" w:hAnsi="Arial" w:cs="Arial"/>
          <w:sz w:val="24"/>
          <w:szCs w:val="24"/>
        </w:rPr>
      </w:pPr>
    </w:p>
    <w:p w14:paraId="15EC9F9B" w14:textId="4C3361AD" w:rsidR="001E4AFF" w:rsidRDefault="007C1F68" w:rsidP="00AF2971">
      <w:pPr>
        <w:ind w:firstLine="708"/>
        <w:jc w:val="both"/>
        <w:rPr>
          <w:rFonts w:ascii="Arial" w:hAnsi="Arial" w:cs="Arial"/>
          <w:sz w:val="24"/>
          <w:szCs w:val="24"/>
        </w:rPr>
      </w:pPr>
      <w:r>
        <w:rPr>
          <w:rFonts w:ascii="Arial" w:hAnsi="Arial" w:cs="Arial"/>
          <w:sz w:val="24"/>
          <w:szCs w:val="24"/>
        </w:rPr>
        <w:t>Q</w:t>
      </w:r>
      <w:r w:rsidR="001E4AFF">
        <w:rPr>
          <w:rFonts w:ascii="Arial" w:hAnsi="Arial" w:cs="Arial"/>
          <w:sz w:val="24"/>
          <w:szCs w:val="24"/>
        </w:rPr>
        <w:t xml:space="preserve">uien suscribe, </w:t>
      </w:r>
      <w:r w:rsidR="00411B9B" w:rsidRPr="00431183">
        <w:rPr>
          <w:rFonts w:ascii="Arial" w:hAnsi="Arial" w:cs="Arial"/>
          <w:b/>
          <w:sz w:val="24"/>
          <w:szCs w:val="24"/>
        </w:rPr>
        <w:t xml:space="preserve">Representante Ciudadana </w:t>
      </w:r>
      <w:r w:rsidR="001E4AFF" w:rsidRPr="00431183">
        <w:rPr>
          <w:rFonts w:ascii="Arial" w:hAnsi="Arial" w:cs="Arial"/>
          <w:b/>
          <w:sz w:val="24"/>
          <w:szCs w:val="24"/>
        </w:rPr>
        <w:t xml:space="preserve">Ilse </w:t>
      </w:r>
      <w:r w:rsidR="001D1856" w:rsidRPr="00431183">
        <w:rPr>
          <w:rFonts w:ascii="Arial" w:hAnsi="Arial" w:cs="Arial"/>
          <w:b/>
          <w:sz w:val="24"/>
          <w:szCs w:val="24"/>
        </w:rPr>
        <w:t>América</w:t>
      </w:r>
      <w:r w:rsidR="001E4AFF" w:rsidRPr="00431183">
        <w:rPr>
          <w:rFonts w:ascii="Arial" w:hAnsi="Arial" w:cs="Arial"/>
          <w:b/>
          <w:sz w:val="24"/>
          <w:szCs w:val="24"/>
        </w:rPr>
        <w:t xml:space="preserve"> </w:t>
      </w:r>
      <w:r w:rsidR="001D1856" w:rsidRPr="00431183">
        <w:rPr>
          <w:rFonts w:ascii="Arial" w:hAnsi="Arial" w:cs="Arial"/>
          <w:b/>
          <w:sz w:val="24"/>
          <w:szCs w:val="24"/>
        </w:rPr>
        <w:t>García</w:t>
      </w:r>
      <w:r w:rsidR="001E4AFF" w:rsidRPr="00431183">
        <w:rPr>
          <w:rFonts w:ascii="Arial" w:hAnsi="Arial" w:cs="Arial"/>
          <w:b/>
          <w:sz w:val="24"/>
          <w:szCs w:val="24"/>
        </w:rPr>
        <w:t xml:space="preserve"> Soto</w:t>
      </w:r>
      <w:r w:rsidR="001E4AFF">
        <w:rPr>
          <w:rFonts w:ascii="Arial" w:hAnsi="Arial" w:cs="Arial"/>
          <w:sz w:val="24"/>
          <w:szCs w:val="24"/>
        </w:rPr>
        <w:t xml:space="preserve"> en lo previsto por el articulo 82 Frac</w:t>
      </w:r>
      <w:r>
        <w:rPr>
          <w:rFonts w:ascii="Arial" w:hAnsi="Arial" w:cs="Arial"/>
          <w:sz w:val="24"/>
          <w:szCs w:val="24"/>
        </w:rPr>
        <w:t>ción</w:t>
      </w:r>
      <w:r w:rsidR="001E4AFF">
        <w:rPr>
          <w:rFonts w:ascii="Arial" w:hAnsi="Arial" w:cs="Arial"/>
          <w:sz w:val="24"/>
          <w:szCs w:val="24"/>
        </w:rPr>
        <w:t xml:space="preserve"> X y demás relativo</w:t>
      </w:r>
      <w:r w:rsidR="00874A45">
        <w:rPr>
          <w:rFonts w:ascii="Arial" w:hAnsi="Arial" w:cs="Arial"/>
          <w:sz w:val="24"/>
          <w:szCs w:val="24"/>
        </w:rPr>
        <w:t>s</w:t>
      </w:r>
      <w:r w:rsidR="001E4AFF">
        <w:rPr>
          <w:rFonts w:ascii="Arial" w:hAnsi="Arial" w:cs="Arial"/>
          <w:sz w:val="24"/>
          <w:szCs w:val="24"/>
        </w:rPr>
        <w:t xml:space="preserve"> </w:t>
      </w:r>
      <w:r w:rsidR="00B04EC0">
        <w:rPr>
          <w:rFonts w:ascii="Arial" w:hAnsi="Arial" w:cs="Arial"/>
          <w:sz w:val="24"/>
          <w:szCs w:val="24"/>
        </w:rPr>
        <w:t>a la</w:t>
      </w:r>
      <w:r w:rsidR="001E4AFF">
        <w:rPr>
          <w:rFonts w:ascii="Arial" w:hAnsi="Arial" w:cs="Arial"/>
          <w:sz w:val="24"/>
          <w:szCs w:val="24"/>
        </w:rPr>
        <w:t xml:space="preserve"> </w:t>
      </w:r>
      <w:r w:rsidR="00B04EC0">
        <w:rPr>
          <w:rFonts w:ascii="Arial" w:hAnsi="Arial" w:cs="Arial"/>
          <w:sz w:val="24"/>
          <w:szCs w:val="24"/>
        </w:rPr>
        <w:t>Constitución Política del Estado de Chihuahua</w:t>
      </w:r>
      <w:r w:rsidR="001E4AFF">
        <w:rPr>
          <w:rFonts w:ascii="Arial" w:hAnsi="Arial" w:cs="Arial"/>
          <w:sz w:val="24"/>
          <w:szCs w:val="24"/>
        </w:rPr>
        <w:t xml:space="preserve">, </w:t>
      </w:r>
      <w:r w:rsidR="001D1856">
        <w:rPr>
          <w:rFonts w:ascii="Arial" w:hAnsi="Arial" w:cs="Arial"/>
          <w:sz w:val="24"/>
          <w:szCs w:val="24"/>
        </w:rPr>
        <w:t>así</w:t>
      </w:r>
      <w:r w:rsidR="001E4AFF">
        <w:rPr>
          <w:rFonts w:ascii="Arial" w:hAnsi="Arial" w:cs="Arial"/>
          <w:sz w:val="24"/>
          <w:szCs w:val="24"/>
        </w:rPr>
        <w:t xml:space="preserve"> como los artículos 169 y 174 Frac</w:t>
      </w:r>
      <w:r>
        <w:rPr>
          <w:rFonts w:ascii="Arial" w:hAnsi="Arial" w:cs="Arial"/>
          <w:sz w:val="24"/>
          <w:szCs w:val="24"/>
        </w:rPr>
        <w:t>ción</w:t>
      </w:r>
      <w:r w:rsidR="001E4AFF">
        <w:rPr>
          <w:rFonts w:ascii="Arial" w:hAnsi="Arial" w:cs="Arial"/>
          <w:sz w:val="24"/>
          <w:szCs w:val="24"/>
        </w:rPr>
        <w:t xml:space="preserve"> I de la Ley </w:t>
      </w:r>
      <w:r w:rsidR="001D1856">
        <w:rPr>
          <w:rFonts w:ascii="Arial" w:hAnsi="Arial" w:cs="Arial"/>
          <w:sz w:val="24"/>
          <w:szCs w:val="24"/>
        </w:rPr>
        <w:t>Orgánica</w:t>
      </w:r>
      <w:r>
        <w:rPr>
          <w:rFonts w:ascii="Arial" w:hAnsi="Arial" w:cs="Arial"/>
          <w:sz w:val="24"/>
          <w:szCs w:val="24"/>
        </w:rPr>
        <w:t xml:space="preserve"> del Poder Legislativo del Estado de C</w:t>
      </w:r>
      <w:r w:rsidR="001E4AFF">
        <w:rPr>
          <w:rFonts w:ascii="Arial" w:hAnsi="Arial" w:cs="Arial"/>
          <w:sz w:val="24"/>
          <w:szCs w:val="24"/>
        </w:rPr>
        <w:t xml:space="preserve">hihuahua, comparezco a esta soberanía para presentar </w:t>
      </w:r>
      <w:r w:rsidR="00AB1994" w:rsidRPr="00B9746A">
        <w:rPr>
          <w:rFonts w:ascii="Arial" w:hAnsi="Arial" w:cs="Arial"/>
          <w:b/>
          <w:sz w:val="24"/>
          <w:szCs w:val="24"/>
        </w:rPr>
        <w:t>I</w:t>
      </w:r>
      <w:r w:rsidR="00AB1994">
        <w:rPr>
          <w:rFonts w:ascii="Arial" w:hAnsi="Arial" w:cs="Arial"/>
          <w:b/>
          <w:sz w:val="24"/>
          <w:szCs w:val="24"/>
        </w:rPr>
        <w:t xml:space="preserve">NICIATIVA CON CARÁCTER </w:t>
      </w:r>
      <w:r w:rsidR="00AB1994" w:rsidRPr="00B9746A">
        <w:rPr>
          <w:rFonts w:ascii="Arial" w:hAnsi="Arial" w:cs="Arial"/>
          <w:b/>
          <w:sz w:val="24"/>
          <w:szCs w:val="24"/>
        </w:rPr>
        <w:t>DE ACUERDO</w:t>
      </w:r>
      <w:r w:rsidR="00AB1994">
        <w:rPr>
          <w:rFonts w:ascii="Arial" w:hAnsi="Arial" w:cs="Arial"/>
          <w:b/>
          <w:sz w:val="24"/>
          <w:szCs w:val="24"/>
        </w:rPr>
        <w:t xml:space="preserve"> </w:t>
      </w:r>
      <w:r w:rsidR="00AB1994">
        <w:rPr>
          <w:rFonts w:ascii="Arial" w:hAnsi="Arial" w:cs="Arial"/>
          <w:sz w:val="24"/>
          <w:szCs w:val="24"/>
        </w:rPr>
        <w:t>a</w:t>
      </w:r>
      <w:r w:rsidR="001D1856">
        <w:rPr>
          <w:rFonts w:ascii="Arial" w:hAnsi="Arial" w:cs="Arial"/>
          <w:sz w:val="24"/>
          <w:szCs w:val="24"/>
        </w:rPr>
        <w:t xml:space="preserve"> </w:t>
      </w:r>
      <w:r w:rsidR="001E4AFF">
        <w:rPr>
          <w:rFonts w:ascii="Arial" w:hAnsi="Arial" w:cs="Arial"/>
          <w:sz w:val="24"/>
          <w:szCs w:val="24"/>
        </w:rPr>
        <w:t xml:space="preserve">fin de exhortar respetuosamente a la </w:t>
      </w:r>
      <w:r w:rsidR="001D1856">
        <w:rPr>
          <w:rFonts w:ascii="Arial" w:hAnsi="Arial" w:cs="Arial"/>
          <w:sz w:val="24"/>
          <w:szCs w:val="24"/>
        </w:rPr>
        <w:t xml:space="preserve">Fiscalía </w:t>
      </w:r>
      <w:r w:rsidR="001E4AFF">
        <w:rPr>
          <w:rFonts w:ascii="Arial" w:hAnsi="Arial" w:cs="Arial"/>
          <w:sz w:val="24"/>
          <w:szCs w:val="24"/>
        </w:rPr>
        <w:t>G</w:t>
      </w:r>
      <w:r w:rsidR="001D1856">
        <w:rPr>
          <w:rFonts w:ascii="Arial" w:hAnsi="Arial" w:cs="Arial"/>
          <w:sz w:val="24"/>
          <w:szCs w:val="24"/>
        </w:rPr>
        <w:t xml:space="preserve">eneral del </w:t>
      </w:r>
      <w:r w:rsidR="001E4AFF">
        <w:rPr>
          <w:rFonts w:ascii="Arial" w:hAnsi="Arial" w:cs="Arial"/>
          <w:sz w:val="24"/>
          <w:szCs w:val="24"/>
        </w:rPr>
        <w:t>E</w:t>
      </w:r>
      <w:r w:rsidR="001D1856">
        <w:rPr>
          <w:rFonts w:ascii="Arial" w:hAnsi="Arial" w:cs="Arial"/>
          <w:sz w:val="24"/>
          <w:szCs w:val="24"/>
        </w:rPr>
        <w:t>stado de Chihuahua,</w:t>
      </w:r>
      <w:r w:rsidR="001E4AFF">
        <w:rPr>
          <w:rFonts w:ascii="Arial" w:hAnsi="Arial" w:cs="Arial"/>
          <w:sz w:val="24"/>
          <w:szCs w:val="24"/>
        </w:rPr>
        <w:t xml:space="preserve"> a cargo del </w:t>
      </w:r>
      <w:r w:rsidR="00B9746A" w:rsidRPr="00B9746A">
        <w:rPr>
          <w:rFonts w:ascii="Arial" w:hAnsi="Arial" w:cs="Arial"/>
          <w:b/>
          <w:sz w:val="24"/>
          <w:szCs w:val="24"/>
        </w:rPr>
        <w:t>LIC.</w:t>
      </w:r>
      <w:r w:rsidR="001E4AFF" w:rsidRPr="00B9746A">
        <w:rPr>
          <w:rFonts w:ascii="Arial" w:hAnsi="Arial" w:cs="Arial"/>
          <w:b/>
          <w:sz w:val="24"/>
          <w:szCs w:val="24"/>
        </w:rPr>
        <w:t xml:space="preserve"> ROBERTO JAVIER FIERRO DUARTE</w:t>
      </w:r>
      <w:r w:rsidR="001D1856">
        <w:rPr>
          <w:rFonts w:ascii="Arial" w:hAnsi="Arial" w:cs="Arial"/>
          <w:sz w:val="24"/>
          <w:szCs w:val="24"/>
        </w:rPr>
        <w:t xml:space="preserve">, a las </w:t>
      </w:r>
      <w:r w:rsidR="00411B9B">
        <w:rPr>
          <w:rFonts w:ascii="Arial" w:hAnsi="Arial" w:cs="Arial"/>
          <w:sz w:val="24"/>
          <w:szCs w:val="24"/>
        </w:rPr>
        <w:t xml:space="preserve">y los </w:t>
      </w:r>
      <w:r w:rsidR="00020B34">
        <w:rPr>
          <w:rFonts w:ascii="Arial" w:hAnsi="Arial" w:cs="Arial"/>
          <w:sz w:val="24"/>
          <w:szCs w:val="24"/>
        </w:rPr>
        <w:t>Presidentes de las C</w:t>
      </w:r>
      <w:r w:rsidR="00AF2971">
        <w:rPr>
          <w:rFonts w:ascii="Arial" w:hAnsi="Arial" w:cs="Arial"/>
          <w:sz w:val="24"/>
          <w:szCs w:val="24"/>
        </w:rPr>
        <w:t xml:space="preserve">omisiones de </w:t>
      </w:r>
      <w:r w:rsidR="00AF2971" w:rsidRPr="00AF2971">
        <w:rPr>
          <w:rFonts w:ascii="Arial" w:hAnsi="Arial" w:cs="Arial"/>
          <w:sz w:val="24"/>
          <w:szCs w:val="24"/>
        </w:rPr>
        <w:t>Seguridad Pública y Protección Civil</w:t>
      </w:r>
      <w:r w:rsidR="00AF2971">
        <w:rPr>
          <w:rFonts w:ascii="Arial" w:hAnsi="Arial" w:cs="Arial"/>
          <w:sz w:val="24"/>
          <w:szCs w:val="24"/>
        </w:rPr>
        <w:t xml:space="preserve">  y</w:t>
      </w:r>
      <w:r w:rsidR="00AB1994">
        <w:rPr>
          <w:rFonts w:ascii="Arial" w:hAnsi="Arial" w:cs="Arial"/>
          <w:sz w:val="24"/>
          <w:szCs w:val="24"/>
        </w:rPr>
        <w:t xml:space="preserve"> de</w:t>
      </w:r>
      <w:r w:rsidR="00AF2971">
        <w:rPr>
          <w:rFonts w:ascii="Arial" w:hAnsi="Arial" w:cs="Arial"/>
          <w:sz w:val="24"/>
          <w:szCs w:val="24"/>
        </w:rPr>
        <w:t xml:space="preserve"> </w:t>
      </w:r>
      <w:r w:rsidR="00AF2971" w:rsidRPr="00AF2971">
        <w:rPr>
          <w:rFonts w:ascii="Arial" w:hAnsi="Arial" w:cs="Arial"/>
          <w:sz w:val="24"/>
          <w:szCs w:val="24"/>
        </w:rPr>
        <w:t>Feminicidios</w:t>
      </w:r>
      <w:r>
        <w:rPr>
          <w:rFonts w:ascii="Arial" w:hAnsi="Arial" w:cs="Arial"/>
          <w:sz w:val="24"/>
          <w:szCs w:val="24"/>
        </w:rPr>
        <w:t>,</w:t>
      </w:r>
      <w:r w:rsidR="001E4AFF">
        <w:rPr>
          <w:rFonts w:ascii="Arial" w:hAnsi="Arial" w:cs="Arial"/>
          <w:sz w:val="24"/>
          <w:szCs w:val="24"/>
        </w:rPr>
        <w:t xml:space="preserve"> para que de manera coordinada con las instancias competentes en la entidad</w:t>
      </w:r>
      <w:r w:rsidR="00E859FD">
        <w:rPr>
          <w:rFonts w:ascii="Arial" w:hAnsi="Arial" w:cs="Arial"/>
          <w:sz w:val="24"/>
          <w:szCs w:val="24"/>
        </w:rPr>
        <w:t xml:space="preserve">, se revise, se </w:t>
      </w:r>
      <w:r w:rsidR="001E4AFF">
        <w:rPr>
          <w:rFonts w:ascii="Arial" w:hAnsi="Arial" w:cs="Arial"/>
          <w:sz w:val="24"/>
          <w:szCs w:val="24"/>
        </w:rPr>
        <w:t>oriente y aplique</w:t>
      </w:r>
      <w:r w:rsidR="00AB1994">
        <w:rPr>
          <w:rFonts w:ascii="Arial" w:hAnsi="Arial" w:cs="Arial"/>
          <w:sz w:val="24"/>
          <w:szCs w:val="24"/>
        </w:rPr>
        <w:t>n</w:t>
      </w:r>
      <w:r w:rsidR="001E4AFF">
        <w:rPr>
          <w:rFonts w:ascii="Arial" w:hAnsi="Arial" w:cs="Arial"/>
          <w:sz w:val="24"/>
          <w:szCs w:val="24"/>
        </w:rPr>
        <w:t xml:space="preserve"> los conocimientos, estructura e inteligencia de los cuerpos policiacos </w:t>
      </w:r>
      <w:r w:rsidR="00E859FD">
        <w:rPr>
          <w:rFonts w:ascii="Arial" w:hAnsi="Arial" w:cs="Arial"/>
          <w:sz w:val="24"/>
          <w:szCs w:val="24"/>
        </w:rPr>
        <w:t xml:space="preserve"> y sea integrado  a las corporaciones policiacas el </w:t>
      </w:r>
      <w:r w:rsidR="00E859FD" w:rsidRPr="00E859FD">
        <w:rPr>
          <w:rFonts w:ascii="Arial" w:hAnsi="Arial" w:cs="Arial"/>
          <w:b/>
          <w:sz w:val="24"/>
          <w:szCs w:val="24"/>
        </w:rPr>
        <w:t>GRUPO ESPECIAL ESCUADRÓN ROSA</w:t>
      </w:r>
      <w:r w:rsidR="00E859FD" w:rsidRPr="00E859FD">
        <w:rPr>
          <w:rFonts w:ascii="Arial" w:hAnsi="Arial" w:cs="Arial"/>
          <w:sz w:val="24"/>
          <w:szCs w:val="24"/>
        </w:rPr>
        <w:t xml:space="preserve"> (Atención a víc</w:t>
      </w:r>
      <w:r w:rsidR="00AB1994">
        <w:rPr>
          <w:rFonts w:ascii="Arial" w:hAnsi="Arial" w:cs="Arial"/>
          <w:sz w:val="24"/>
          <w:szCs w:val="24"/>
        </w:rPr>
        <w:t>timas de violencia familiar y gé</w:t>
      </w:r>
      <w:r w:rsidR="00E859FD" w:rsidRPr="00E859FD">
        <w:rPr>
          <w:rFonts w:ascii="Arial" w:hAnsi="Arial" w:cs="Arial"/>
          <w:sz w:val="24"/>
          <w:szCs w:val="24"/>
        </w:rPr>
        <w:t>nero)</w:t>
      </w:r>
      <w:r w:rsidR="00E859FD">
        <w:rPr>
          <w:rFonts w:ascii="Arial" w:hAnsi="Arial" w:cs="Arial"/>
          <w:sz w:val="24"/>
          <w:szCs w:val="24"/>
        </w:rPr>
        <w:t xml:space="preserve">  </w:t>
      </w:r>
      <w:r w:rsidR="001E4AFF">
        <w:rPr>
          <w:rFonts w:ascii="Arial" w:hAnsi="Arial" w:cs="Arial"/>
          <w:sz w:val="24"/>
          <w:szCs w:val="24"/>
        </w:rPr>
        <w:t xml:space="preserve">a fin de abatir y bajar </w:t>
      </w:r>
      <w:r w:rsidR="00E859FD">
        <w:rPr>
          <w:rFonts w:ascii="Arial" w:hAnsi="Arial" w:cs="Arial"/>
          <w:sz w:val="24"/>
          <w:szCs w:val="24"/>
        </w:rPr>
        <w:t xml:space="preserve">el  </w:t>
      </w:r>
      <w:r w:rsidR="001E4AFF">
        <w:rPr>
          <w:rFonts w:ascii="Arial" w:hAnsi="Arial" w:cs="Arial"/>
          <w:sz w:val="24"/>
          <w:szCs w:val="24"/>
        </w:rPr>
        <w:t xml:space="preserve">índice </w:t>
      </w:r>
      <w:r w:rsidR="00E859FD" w:rsidRPr="00E859FD">
        <w:rPr>
          <w:rFonts w:ascii="Arial" w:eastAsia="Calibri" w:hAnsi="Arial" w:cs="Arial"/>
          <w:sz w:val="24"/>
          <w:lang w:val="es-ES"/>
        </w:rPr>
        <w:t xml:space="preserve">los casos de violencia familiar y género que se vayan suscitando en </w:t>
      </w:r>
      <w:r w:rsidR="00E859FD">
        <w:rPr>
          <w:rFonts w:ascii="Arial" w:eastAsia="Calibri" w:hAnsi="Arial" w:cs="Arial"/>
          <w:sz w:val="24"/>
          <w:lang w:val="es-ES"/>
        </w:rPr>
        <w:t>nuestros municipios</w:t>
      </w:r>
      <w:r w:rsidR="001E4AFF">
        <w:rPr>
          <w:rFonts w:ascii="Arial" w:hAnsi="Arial" w:cs="Arial"/>
          <w:sz w:val="24"/>
          <w:szCs w:val="24"/>
        </w:rPr>
        <w:t xml:space="preserve"> actualmente </w:t>
      </w:r>
      <w:r w:rsidR="00E859FD">
        <w:rPr>
          <w:rFonts w:ascii="Arial" w:hAnsi="Arial" w:cs="Arial"/>
          <w:sz w:val="24"/>
          <w:szCs w:val="24"/>
        </w:rPr>
        <w:t xml:space="preserve">y en </w:t>
      </w:r>
      <w:r w:rsidR="001E4AFF">
        <w:rPr>
          <w:rFonts w:ascii="Arial" w:hAnsi="Arial" w:cs="Arial"/>
          <w:sz w:val="24"/>
          <w:szCs w:val="24"/>
        </w:rPr>
        <w:t xml:space="preserve">el estado de Chihuahua. Con base en </w:t>
      </w:r>
      <w:r>
        <w:rPr>
          <w:rFonts w:ascii="Arial" w:hAnsi="Arial" w:cs="Arial"/>
          <w:sz w:val="24"/>
          <w:szCs w:val="24"/>
        </w:rPr>
        <w:t>la</w:t>
      </w:r>
      <w:r w:rsidR="001E4AFF">
        <w:rPr>
          <w:rFonts w:ascii="Arial" w:hAnsi="Arial" w:cs="Arial"/>
          <w:sz w:val="24"/>
          <w:szCs w:val="24"/>
        </w:rPr>
        <w:t xml:space="preserve"> siguiente:</w:t>
      </w:r>
    </w:p>
    <w:p w14:paraId="0AF39498" w14:textId="77777777" w:rsidR="00AB1994" w:rsidRPr="00A842F8" w:rsidRDefault="00AB1994" w:rsidP="00AF2971">
      <w:pPr>
        <w:ind w:firstLine="708"/>
        <w:jc w:val="both"/>
        <w:rPr>
          <w:rFonts w:ascii="Arial" w:hAnsi="Arial" w:cs="Arial"/>
          <w:sz w:val="6"/>
          <w:szCs w:val="6"/>
        </w:rPr>
      </w:pPr>
    </w:p>
    <w:p w14:paraId="7F13A81F" w14:textId="085AF929" w:rsidR="00816E5C" w:rsidRDefault="001E4AFF" w:rsidP="00A020C8">
      <w:pPr>
        <w:jc w:val="center"/>
        <w:rPr>
          <w:rFonts w:ascii="Arial" w:hAnsi="Arial" w:cs="Arial"/>
          <w:b/>
          <w:sz w:val="24"/>
          <w:szCs w:val="24"/>
        </w:rPr>
      </w:pPr>
      <w:r w:rsidRPr="00B9746A">
        <w:rPr>
          <w:rFonts w:ascii="Arial" w:hAnsi="Arial" w:cs="Arial"/>
          <w:b/>
          <w:sz w:val="24"/>
          <w:szCs w:val="24"/>
        </w:rPr>
        <w:t>EXPOSICION DE MOTIVOS</w:t>
      </w:r>
    </w:p>
    <w:p w14:paraId="6B969589" w14:textId="77777777" w:rsidR="00AB1994" w:rsidRPr="00A842F8" w:rsidRDefault="00AB1994" w:rsidP="00A020C8">
      <w:pPr>
        <w:jc w:val="center"/>
        <w:rPr>
          <w:rFonts w:ascii="Arial" w:hAnsi="Arial" w:cs="Arial"/>
          <w:b/>
          <w:sz w:val="6"/>
          <w:szCs w:val="6"/>
        </w:rPr>
      </w:pPr>
    </w:p>
    <w:p w14:paraId="436BB361" w14:textId="4387138D" w:rsidR="00A020C8" w:rsidRPr="00A020C8" w:rsidRDefault="00A020C8" w:rsidP="00A020C8">
      <w:pPr>
        <w:jc w:val="both"/>
        <w:rPr>
          <w:rFonts w:ascii="Arial" w:hAnsi="Arial" w:cs="Arial"/>
          <w:sz w:val="24"/>
          <w:szCs w:val="24"/>
          <w:lang w:val="es-ES"/>
        </w:rPr>
      </w:pPr>
      <w:r>
        <w:rPr>
          <w:rFonts w:ascii="Arial" w:hAnsi="Arial" w:cs="Arial"/>
          <w:sz w:val="24"/>
          <w:szCs w:val="24"/>
          <w:lang w:val="es-ES"/>
        </w:rPr>
        <w:t>E</w:t>
      </w:r>
      <w:r w:rsidRPr="00A020C8">
        <w:rPr>
          <w:rFonts w:ascii="Arial" w:hAnsi="Arial" w:cs="Arial"/>
          <w:sz w:val="24"/>
          <w:szCs w:val="24"/>
          <w:lang w:val="es-ES"/>
        </w:rPr>
        <w:t xml:space="preserve">l Grupo Especial Escuadrón Rosa los cuales a la par de las funciones normales del Departamento de Seguridad Pública Municipal </w:t>
      </w:r>
      <w:r>
        <w:rPr>
          <w:rFonts w:ascii="Arial" w:hAnsi="Arial" w:cs="Arial"/>
          <w:sz w:val="24"/>
          <w:szCs w:val="24"/>
          <w:lang w:val="es-ES"/>
        </w:rPr>
        <w:t xml:space="preserve">serán </w:t>
      </w:r>
      <w:r w:rsidRPr="00A020C8">
        <w:rPr>
          <w:rFonts w:ascii="Arial" w:hAnsi="Arial" w:cs="Arial"/>
          <w:sz w:val="24"/>
          <w:szCs w:val="24"/>
          <w:lang w:val="es-ES"/>
        </w:rPr>
        <w:t xml:space="preserve">los encargados de ejercer la justicia, respetando los derechos humanos de los </w:t>
      </w:r>
      <w:r w:rsidR="00AB1994">
        <w:rPr>
          <w:rFonts w:ascii="Arial" w:hAnsi="Arial" w:cs="Arial"/>
          <w:sz w:val="24"/>
          <w:szCs w:val="24"/>
          <w:lang w:val="es-ES"/>
        </w:rPr>
        <w:t>ciudadanos de nuestro E</w:t>
      </w:r>
      <w:r>
        <w:rPr>
          <w:rFonts w:ascii="Arial" w:hAnsi="Arial" w:cs="Arial"/>
          <w:sz w:val="24"/>
          <w:szCs w:val="24"/>
          <w:lang w:val="es-ES"/>
        </w:rPr>
        <w:t>stado</w:t>
      </w:r>
      <w:r w:rsidR="00AB1994">
        <w:rPr>
          <w:rFonts w:ascii="Arial" w:hAnsi="Arial" w:cs="Arial"/>
          <w:sz w:val="24"/>
          <w:szCs w:val="24"/>
          <w:lang w:val="es-ES"/>
        </w:rPr>
        <w:t>.</w:t>
      </w:r>
      <w:r>
        <w:rPr>
          <w:rFonts w:ascii="Arial" w:hAnsi="Arial" w:cs="Arial"/>
          <w:sz w:val="24"/>
          <w:szCs w:val="24"/>
          <w:lang w:val="es-ES"/>
        </w:rPr>
        <w:t xml:space="preserve"> </w:t>
      </w:r>
    </w:p>
    <w:p w14:paraId="15CD60B7" w14:textId="08FEE5E8" w:rsidR="00A020C8" w:rsidRPr="00A020C8" w:rsidRDefault="00A020C8" w:rsidP="00A020C8">
      <w:pPr>
        <w:jc w:val="both"/>
        <w:rPr>
          <w:rFonts w:ascii="Arial" w:hAnsi="Arial" w:cs="Arial"/>
          <w:sz w:val="24"/>
          <w:szCs w:val="24"/>
          <w:lang w:val="es-ES"/>
        </w:rPr>
      </w:pPr>
      <w:r w:rsidRPr="00A020C8">
        <w:rPr>
          <w:rFonts w:ascii="Arial" w:hAnsi="Arial" w:cs="Arial"/>
          <w:sz w:val="24"/>
          <w:szCs w:val="24"/>
          <w:lang w:val="es-ES"/>
        </w:rPr>
        <w:t>Debido al aumento de reportes sobre violencia familiar, infantil y de género fue necesario crear una unidad especializada que se dedicara únicamen</w:t>
      </w:r>
      <w:r w:rsidR="00AB1994">
        <w:rPr>
          <w:rFonts w:ascii="Arial" w:hAnsi="Arial" w:cs="Arial"/>
          <w:sz w:val="24"/>
          <w:szCs w:val="24"/>
          <w:lang w:val="es-ES"/>
        </w:rPr>
        <w:t>te a la atención de los mismos.</w:t>
      </w:r>
    </w:p>
    <w:p w14:paraId="0304031B" w14:textId="626398A9" w:rsidR="00A020C8" w:rsidRPr="00A020C8" w:rsidRDefault="00AB1994" w:rsidP="00A020C8">
      <w:pPr>
        <w:jc w:val="both"/>
        <w:rPr>
          <w:rFonts w:ascii="Arial" w:hAnsi="Arial" w:cs="Arial"/>
          <w:sz w:val="24"/>
          <w:szCs w:val="24"/>
          <w:lang w:val="es-ES"/>
        </w:rPr>
      </w:pPr>
      <w:r>
        <w:rPr>
          <w:rFonts w:ascii="Arial" w:hAnsi="Arial" w:cs="Arial"/>
          <w:sz w:val="24"/>
          <w:szCs w:val="24"/>
          <w:lang w:val="es-ES"/>
        </w:rPr>
        <w:t>Esta unidad se encargará</w:t>
      </w:r>
      <w:r w:rsidR="00A020C8" w:rsidRPr="00A020C8">
        <w:rPr>
          <w:rFonts w:ascii="Arial" w:hAnsi="Arial" w:cs="Arial"/>
          <w:sz w:val="24"/>
          <w:szCs w:val="24"/>
          <w:lang w:val="es-ES"/>
        </w:rPr>
        <w:t xml:space="preserve"> de ser primer respondiente arribando al lugar al momento que se genere el reporte de la situación, ya que nuestra idea es que tengan su transporte exclusivo para los reportes, este sería el primer paso del proceso.</w:t>
      </w:r>
    </w:p>
    <w:p w14:paraId="0048C4A7" w14:textId="3B4149A9" w:rsidR="00A020C8" w:rsidRPr="00A020C8" w:rsidRDefault="00A020C8" w:rsidP="00A020C8">
      <w:pPr>
        <w:jc w:val="both"/>
        <w:rPr>
          <w:rFonts w:ascii="Arial" w:hAnsi="Arial" w:cs="Arial"/>
          <w:sz w:val="24"/>
          <w:szCs w:val="24"/>
          <w:lang w:val="es-ES"/>
        </w:rPr>
      </w:pPr>
      <w:r w:rsidRPr="00A020C8">
        <w:rPr>
          <w:rFonts w:ascii="Arial" w:hAnsi="Arial" w:cs="Arial"/>
          <w:sz w:val="24"/>
          <w:szCs w:val="24"/>
          <w:lang w:val="es-ES"/>
        </w:rPr>
        <w:t>Luego contamos con el área jurídica</w:t>
      </w:r>
      <w:r>
        <w:rPr>
          <w:rFonts w:ascii="Arial" w:hAnsi="Arial" w:cs="Arial"/>
          <w:sz w:val="24"/>
          <w:szCs w:val="24"/>
          <w:lang w:val="es-ES"/>
        </w:rPr>
        <w:t xml:space="preserve"> </w:t>
      </w:r>
      <w:r w:rsidRPr="00A020C8">
        <w:rPr>
          <w:rFonts w:ascii="Arial" w:hAnsi="Arial" w:cs="Arial"/>
          <w:sz w:val="24"/>
          <w:szCs w:val="24"/>
          <w:lang w:val="es-ES"/>
        </w:rPr>
        <w:t>quien</w:t>
      </w:r>
      <w:r w:rsidR="00AB1994">
        <w:rPr>
          <w:rFonts w:ascii="Arial" w:hAnsi="Arial" w:cs="Arial"/>
          <w:sz w:val="24"/>
          <w:szCs w:val="24"/>
          <w:lang w:val="es-ES"/>
        </w:rPr>
        <w:t xml:space="preserve"> brindará</w:t>
      </w:r>
      <w:r w:rsidRPr="00A020C8">
        <w:rPr>
          <w:rFonts w:ascii="Arial" w:hAnsi="Arial" w:cs="Arial"/>
          <w:sz w:val="24"/>
          <w:szCs w:val="24"/>
          <w:lang w:val="es-ES"/>
        </w:rPr>
        <w:t xml:space="preserve"> </w:t>
      </w:r>
      <w:r w:rsidR="00431183" w:rsidRPr="00A020C8">
        <w:rPr>
          <w:rFonts w:ascii="Arial" w:hAnsi="Arial" w:cs="Arial"/>
          <w:sz w:val="24"/>
          <w:szCs w:val="24"/>
          <w:lang w:val="es-ES"/>
        </w:rPr>
        <w:t>asesor</w:t>
      </w:r>
      <w:r w:rsidR="00431183">
        <w:rPr>
          <w:rFonts w:ascii="Arial" w:hAnsi="Arial" w:cs="Arial"/>
          <w:sz w:val="24"/>
          <w:szCs w:val="24"/>
          <w:lang w:val="es-ES"/>
        </w:rPr>
        <w:t>í</w:t>
      </w:r>
      <w:r w:rsidR="00431183" w:rsidRPr="00A020C8">
        <w:rPr>
          <w:rFonts w:ascii="Arial" w:hAnsi="Arial" w:cs="Arial"/>
          <w:sz w:val="24"/>
          <w:szCs w:val="24"/>
          <w:lang w:val="es-ES"/>
        </w:rPr>
        <w:t>a</w:t>
      </w:r>
      <w:r w:rsidRPr="00A020C8">
        <w:rPr>
          <w:rFonts w:ascii="Arial" w:hAnsi="Arial" w:cs="Arial"/>
          <w:sz w:val="24"/>
          <w:szCs w:val="24"/>
          <w:lang w:val="es-ES"/>
        </w:rPr>
        <w:t xml:space="preserve"> a las víctimas de violencia, dando un seguim</w:t>
      </w:r>
      <w:r w:rsidR="00AB1994">
        <w:rPr>
          <w:rFonts w:ascii="Arial" w:hAnsi="Arial" w:cs="Arial"/>
          <w:sz w:val="24"/>
          <w:szCs w:val="24"/>
          <w:lang w:val="es-ES"/>
        </w:rPr>
        <w:t>iento del proceso, ta</w:t>
      </w:r>
      <w:r w:rsidR="00431183">
        <w:rPr>
          <w:rFonts w:ascii="Arial" w:hAnsi="Arial" w:cs="Arial"/>
          <w:sz w:val="24"/>
          <w:szCs w:val="24"/>
          <w:lang w:val="es-ES"/>
        </w:rPr>
        <w:t xml:space="preserve">mbién se tendrá </w:t>
      </w:r>
      <w:r w:rsidRPr="00A020C8">
        <w:rPr>
          <w:rFonts w:ascii="Arial" w:hAnsi="Arial" w:cs="Arial"/>
          <w:sz w:val="24"/>
          <w:szCs w:val="24"/>
          <w:lang w:val="es-ES"/>
        </w:rPr>
        <w:t xml:space="preserve"> el apo</w:t>
      </w:r>
      <w:r w:rsidR="00AB1994">
        <w:rPr>
          <w:rFonts w:ascii="Arial" w:hAnsi="Arial" w:cs="Arial"/>
          <w:sz w:val="24"/>
          <w:szCs w:val="24"/>
          <w:lang w:val="es-ES"/>
        </w:rPr>
        <w:t xml:space="preserve">yo psicológico, el cual realizará </w:t>
      </w:r>
      <w:r w:rsidRPr="00A020C8">
        <w:rPr>
          <w:rFonts w:ascii="Arial" w:hAnsi="Arial" w:cs="Arial"/>
          <w:sz w:val="24"/>
          <w:szCs w:val="24"/>
          <w:lang w:val="es-ES"/>
        </w:rPr>
        <w:t>las primeras entrevistas y brinda</w:t>
      </w:r>
      <w:r w:rsidR="00AB1994">
        <w:rPr>
          <w:rFonts w:ascii="Arial" w:hAnsi="Arial" w:cs="Arial"/>
          <w:sz w:val="24"/>
          <w:szCs w:val="24"/>
          <w:lang w:val="es-ES"/>
        </w:rPr>
        <w:t>rá</w:t>
      </w:r>
      <w:r w:rsidRPr="00A020C8">
        <w:rPr>
          <w:rFonts w:ascii="Arial" w:hAnsi="Arial" w:cs="Arial"/>
          <w:sz w:val="24"/>
          <w:szCs w:val="24"/>
          <w:lang w:val="es-ES"/>
        </w:rPr>
        <w:t xml:space="preserve"> todo el apoyo necesario para que la víctima y familia viva el proceso de una mane</w:t>
      </w:r>
      <w:r w:rsidR="00431183">
        <w:rPr>
          <w:rFonts w:ascii="Arial" w:hAnsi="Arial" w:cs="Arial"/>
          <w:sz w:val="24"/>
          <w:szCs w:val="24"/>
          <w:lang w:val="es-ES"/>
        </w:rPr>
        <w:t>ra sana en el ámbito emocional.</w:t>
      </w:r>
    </w:p>
    <w:p w14:paraId="02ACE2E9" w14:textId="54C85EB5" w:rsidR="00A020C8" w:rsidRPr="00A020C8" w:rsidRDefault="00A020C8" w:rsidP="00A020C8">
      <w:pPr>
        <w:jc w:val="both"/>
        <w:rPr>
          <w:rFonts w:ascii="Arial" w:hAnsi="Arial" w:cs="Arial"/>
          <w:sz w:val="24"/>
          <w:szCs w:val="24"/>
          <w:lang w:val="es-ES"/>
        </w:rPr>
      </w:pPr>
      <w:r w:rsidRPr="00A020C8">
        <w:rPr>
          <w:rFonts w:ascii="Arial" w:hAnsi="Arial" w:cs="Arial"/>
          <w:sz w:val="24"/>
          <w:szCs w:val="24"/>
          <w:lang w:val="es-ES"/>
        </w:rPr>
        <w:t>De igual manera</w:t>
      </w:r>
      <w:r w:rsidR="00AB1994">
        <w:rPr>
          <w:rFonts w:ascii="Arial" w:hAnsi="Arial" w:cs="Arial"/>
          <w:sz w:val="24"/>
          <w:szCs w:val="24"/>
          <w:lang w:val="es-ES"/>
        </w:rPr>
        <w:t>,</w:t>
      </w:r>
      <w:r w:rsidRPr="00A020C8">
        <w:rPr>
          <w:rFonts w:ascii="Arial" w:hAnsi="Arial" w:cs="Arial"/>
          <w:sz w:val="24"/>
          <w:szCs w:val="24"/>
          <w:lang w:val="es-ES"/>
        </w:rPr>
        <w:t xml:space="preserve"> es necesario mencionar que los age</w:t>
      </w:r>
      <w:r w:rsidR="00431183">
        <w:rPr>
          <w:rFonts w:ascii="Arial" w:hAnsi="Arial" w:cs="Arial"/>
          <w:sz w:val="24"/>
          <w:szCs w:val="24"/>
          <w:lang w:val="es-ES"/>
        </w:rPr>
        <w:t xml:space="preserve">ntes adscritos a esta unidad serán </w:t>
      </w:r>
      <w:r w:rsidRPr="00A020C8">
        <w:rPr>
          <w:rFonts w:ascii="Arial" w:hAnsi="Arial" w:cs="Arial"/>
          <w:sz w:val="24"/>
          <w:szCs w:val="24"/>
          <w:lang w:val="es-ES"/>
        </w:rPr>
        <w:t xml:space="preserve"> </w:t>
      </w:r>
      <w:r w:rsidR="00AB1994">
        <w:rPr>
          <w:rFonts w:ascii="Arial" w:hAnsi="Arial" w:cs="Arial"/>
          <w:sz w:val="24"/>
          <w:szCs w:val="24"/>
          <w:lang w:val="es-ES"/>
        </w:rPr>
        <w:t>en su mayoría mujeres que cuente</w:t>
      </w:r>
      <w:r w:rsidRPr="00A020C8">
        <w:rPr>
          <w:rFonts w:ascii="Arial" w:hAnsi="Arial" w:cs="Arial"/>
          <w:sz w:val="24"/>
          <w:szCs w:val="24"/>
          <w:lang w:val="es-ES"/>
        </w:rPr>
        <w:t xml:space="preserve">n con estudios profesionales en curso, en </w:t>
      </w:r>
      <w:r w:rsidRPr="00A020C8">
        <w:rPr>
          <w:rFonts w:ascii="Arial" w:hAnsi="Arial" w:cs="Arial"/>
          <w:sz w:val="24"/>
          <w:szCs w:val="24"/>
          <w:lang w:val="es-ES"/>
        </w:rPr>
        <w:lastRenderedPageBreak/>
        <w:t xml:space="preserve">el área de psicología, derecho y criminología, al igual </w:t>
      </w:r>
      <w:r w:rsidR="00AB1994">
        <w:rPr>
          <w:rFonts w:ascii="Arial" w:hAnsi="Arial" w:cs="Arial"/>
          <w:sz w:val="24"/>
          <w:szCs w:val="24"/>
          <w:lang w:val="es-ES"/>
        </w:rPr>
        <w:t>que los hombres que se encuentre</w:t>
      </w:r>
      <w:r w:rsidRPr="00A020C8">
        <w:rPr>
          <w:rFonts w:ascii="Arial" w:hAnsi="Arial" w:cs="Arial"/>
          <w:sz w:val="24"/>
          <w:szCs w:val="24"/>
          <w:lang w:val="es-ES"/>
        </w:rPr>
        <w:t>n dentro de la unidad.</w:t>
      </w:r>
    </w:p>
    <w:p w14:paraId="58F409EC" w14:textId="77777777" w:rsidR="00020B34" w:rsidRDefault="00020B34" w:rsidP="00020B34">
      <w:pPr>
        <w:jc w:val="both"/>
        <w:rPr>
          <w:rFonts w:ascii="Arial" w:hAnsi="Arial" w:cs="Arial"/>
          <w:sz w:val="24"/>
          <w:szCs w:val="24"/>
          <w:lang w:val="es-ES"/>
        </w:rPr>
      </w:pPr>
      <w:r w:rsidRPr="00A020C8">
        <w:rPr>
          <w:rFonts w:ascii="Arial" w:hAnsi="Arial" w:cs="Arial"/>
          <w:sz w:val="24"/>
          <w:szCs w:val="24"/>
          <w:lang w:val="es-ES"/>
        </w:rPr>
        <w:t>Al mencionar esto</w:t>
      </w:r>
      <w:r>
        <w:rPr>
          <w:rFonts w:ascii="Arial" w:hAnsi="Arial" w:cs="Arial"/>
          <w:sz w:val="24"/>
          <w:szCs w:val="24"/>
          <w:lang w:val="es-ES"/>
        </w:rPr>
        <w:t>,</w:t>
      </w:r>
      <w:r w:rsidRPr="00A020C8">
        <w:rPr>
          <w:rFonts w:ascii="Arial" w:hAnsi="Arial" w:cs="Arial"/>
          <w:sz w:val="24"/>
          <w:szCs w:val="24"/>
          <w:lang w:val="es-ES"/>
        </w:rPr>
        <w:t xml:space="preserve"> nos damos cuenta que </w:t>
      </w:r>
      <w:r>
        <w:rPr>
          <w:rFonts w:ascii="Arial" w:hAnsi="Arial" w:cs="Arial"/>
          <w:sz w:val="24"/>
          <w:szCs w:val="24"/>
          <w:lang w:val="es-ES"/>
        </w:rPr>
        <w:t xml:space="preserve">no solo depende de las instituciones </w:t>
      </w:r>
      <w:r w:rsidRPr="00A020C8">
        <w:rPr>
          <w:rFonts w:ascii="Arial" w:hAnsi="Arial" w:cs="Arial"/>
          <w:sz w:val="24"/>
          <w:szCs w:val="24"/>
          <w:lang w:val="es-ES"/>
        </w:rPr>
        <w:t xml:space="preserve"> de seguridad</w:t>
      </w:r>
      <w:r>
        <w:rPr>
          <w:rFonts w:ascii="Arial" w:hAnsi="Arial" w:cs="Arial"/>
          <w:sz w:val="24"/>
          <w:szCs w:val="24"/>
          <w:lang w:val="es-ES"/>
        </w:rPr>
        <w:t>, el</w:t>
      </w:r>
      <w:r w:rsidRPr="00A020C8">
        <w:rPr>
          <w:rFonts w:ascii="Arial" w:hAnsi="Arial" w:cs="Arial"/>
          <w:sz w:val="24"/>
          <w:szCs w:val="24"/>
          <w:lang w:val="es-ES"/>
        </w:rPr>
        <w:t xml:space="preserve"> poder bajar los índices delictivos sobre este tipo de crímenes, ya que la sociedad merece sentirse cuidada en todos los ámbitos, dando prioridad</w:t>
      </w:r>
      <w:r>
        <w:rPr>
          <w:rFonts w:ascii="Arial" w:hAnsi="Arial" w:cs="Arial"/>
          <w:sz w:val="24"/>
          <w:szCs w:val="24"/>
          <w:lang w:val="es-ES"/>
        </w:rPr>
        <w:t xml:space="preserve"> en el cuidado de la familia y los </w:t>
      </w:r>
      <w:r w:rsidRPr="00A020C8">
        <w:rPr>
          <w:rFonts w:ascii="Arial" w:hAnsi="Arial" w:cs="Arial"/>
          <w:sz w:val="24"/>
          <w:szCs w:val="24"/>
          <w:lang w:val="es-ES"/>
        </w:rPr>
        <w:t xml:space="preserve">menores </w:t>
      </w:r>
      <w:r>
        <w:rPr>
          <w:rFonts w:ascii="Arial" w:hAnsi="Arial" w:cs="Arial"/>
          <w:sz w:val="24"/>
          <w:szCs w:val="24"/>
          <w:lang w:val="es-ES"/>
        </w:rPr>
        <w:t>para</w:t>
      </w:r>
      <w:r w:rsidRPr="00A020C8">
        <w:rPr>
          <w:rFonts w:ascii="Arial" w:hAnsi="Arial" w:cs="Arial"/>
          <w:sz w:val="24"/>
          <w:szCs w:val="24"/>
          <w:lang w:val="es-ES"/>
        </w:rPr>
        <w:t xml:space="preserve"> evitar la desigualdad y discriminación por género.</w:t>
      </w:r>
    </w:p>
    <w:p w14:paraId="2EADE211" w14:textId="154F5869" w:rsidR="00020B34" w:rsidRDefault="00020B34" w:rsidP="00020B34">
      <w:pPr>
        <w:jc w:val="both"/>
        <w:rPr>
          <w:rFonts w:ascii="Arial" w:hAnsi="Arial" w:cs="Arial"/>
          <w:sz w:val="24"/>
          <w:szCs w:val="24"/>
          <w:lang w:val="es-ES"/>
        </w:rPr>
      </w:pPr>
      <w:r>
        <w:rPr>
          <w:rFonts w:ascii="Arial" w:hAnsi="Arial" w:cs="Arial"/>
          <w:sz w:val="24"/>
          <w:szCs w:val="24"/>
          <w:lang w:val="es-ES"/>
        </w:rPr>
        <w:t>También es importante</w:t>
      </w:r>
      <w:r w:rsidRPr="00A020C8">
        <w:rPr>
          <w:rFonts w:ascii="Arial" w:hAnsi="Arial" w:cs="Arial"/>
          <w:sz w:val="24"/>
          <w:szCs w:val="24"/>
          <w:lang w:val="es-ES"/>
        </w:rPr>
        <w:t xml:space="preserve"> mencionar que una de las más grandes dificultades para el desarrollo de este escuadrón</w:t>
      </w:r>
      <w:r>
        <w:rPr>
          <w:rFonts w:ascii="Arial" w:hAnsi="Arial" w:cs="Arial"/>
          <w:sz w:val="24"/>
          <w:szCs w:val="24"/>
          <w:lang w:val="es-ES"/>
        </w:rPr>
        <w:t>,</w:t>
      </w:r>
      <w:r w:rsidRPr="00A020C8">
        <w:rPr>
          <w:rFonts w:ascii="Arial" w:hAnsi="Arial" w:cs="Arial"/>
          <w:sz w:val="24"/>
          <w:szCs w:val="24"/>
          <w:lang w:val="es-ES"/>
        </w:rPr>
        <w:t xml:space="preserve"> es la falta de apoyo en materia económica, infraestructura y personal, ya que por el momento no se cuenta</w:t>
      </w:r>
      <w:r>
        <w:rPr>
          <w:rFonts w:ascii="Arial" w:hAnsi="Arial" w:cs="Arial"/>
          <w:sz w:val="24"/>
          <w:szCs w:val="24"/>
          <w:lang w:val="es-ES"/>
        </w:rPr>
        <w:t xml:space="preserve"> con el presupuesto suficiente para poderlo llevar a cabo en todo el Estado</w:t>
      </w:r>
      <w:r w:rsidR="008813D2">
        <w:rPr>
          <w:rFonts w:ascii="Arial" w:hAnsi="Arial" w:cs="Arial"/>
          <w:sz w:val="24"/>
          <w:szCs w:val="24"/>
          <w:lang w:val="es-ES"/>
        </w:rPr>
        <w:t>,</w:t>
      </w:r>
      <w:r>
        <w:rPr>
          <w:rFonts w:ascii="Arial" w:hAnsi="Arial" w:cs="Arial"/>
          <w:sz w:val="24"/>
          <w:szCs w:val="24"/>
          <w:lang w:val="es-ES"/>
        </w:rPr>
        <w:t xml:space="preserve"> es por ello </w:t>
      </w:r>
      <w:r w:rsidR="008813D2">
        <w:rPr>
          <w:rFonts w:ascii="Arial" w:hAnsi="Arial" w:cs="Arial"/>
          <w:sz w:val="24"/>
          <w:szCs w:val="24"/>
          <w:lang w:val="es-ES"/>
        </w:rPr>
        <w:t xml:space="preserve">que se exhorta a </w:t>
      </w:r>
      <w:r>
        <w:rPr>
          <w:rFonts w:ascii="Arial" w:hAnsi="Arial" w:cs="Arial"/>
          <w:sz w:val="24"/>
          <w:szCs w:val="24"/>
          <w:lang w:val="es-ES"/>
        </w:rPr>
        <w:t>los antes mencionados y por la relevancia del mismo</w:t>
      </w:r>
      <w:r w:rsidR="003362D3">
        <w:rPr>
          <w:rFonts w:ascii="Arial" w:hAnsi="Arial" w:cs="Arial"/>
          <w:sz w:val="24"/>
          <w:szCs w:val="24"/>
          <w:lang w:val="es-ES"/>
        </w:rPr>
        <w:t>,</w:t>
      </w:r>
      <w:r>
        <w:rPr>
          <w:rFonts w:ascii="Arial" w:hAnsi="Arial" w:cs="Arial"/>
          <w:sz w:val="24"/>
          <w:szCs w:val="24"/>
          <w:lang w:val="es-ES"/>
        </w:rPr>
        <w:t xml:space="preserve"> que se turne a las </w:t>
      </w:r>
      <w:r w:rsidR="008813D2">
        <w:rPr>
          <w:rFonts w:ascii="Arial" w:hAnsi="Arial" w:cs="Arial"/>
          <w:sz w:val="24"/>
          <w:szCs w:val="24"/>
          <w:lang w:val="es-ES"/>
        </w:rPr>
        <w:t>comisiones</w:t>
      </w:r>
      <w:r>
        <w:rPr>
          <w:rFonts w:ascii="Arial" w:hAnsi="Arial" w:cs="Arial"/>
          <w:sz w:val="24"/>
          <w:szCs w:val="24"/>
          <w:lang w:val="es-ES"/>
        </w:rPr>
        <w:t xml:space="preserve"> para su desarrollo.</w:t>
      </w:r>
    </w:p>
    <w:p w14:paraId="1AA924D4" w14:textId="77777777" w:rsidR="006964EC" w:rsidRDefault="006964EC" w:rsidP="006578CD">
      <w:pPr>
        <w:jc w:val="both"/>
        <w:rPr>
          <w:rFonts w:ascii="Arial" w:hAnsi="Arial" w:cs="Arial"/>
          <w:sz w:val="24"/>
          <w:szCs w:val="24"/>
        </w:rPr>
      </w:pPr>
      <w:r w:rsidRPr="00A020C8">
        <w:rPr>
          <w:rFonts w:ascii="Arial" w:hAnsi="Arial" w:cs="Arial"/>
          <w:sz w:val="24"/>
          <w:szCs w:val="24"/>
        </w:rPr>
        <w:t>Por lo anteriormente expuesto y fundado, planteo ante el H. CONGRESO DEL ESTADO iniciativa con carácter de:</w:t>
      </w:r>
      <w:bookmarkStart w:id="0" w:name="_GoBack"/>
      <w:bookmarkEnd w:id="0"/>
    </w:p>
    <w:p w14:paraId="66DFC885" w14:textId="77777777" w:rsidR="00A842F8" w:rsidRPr="00A842F8" w:rsidRDefault="00A842F8" w:rsidP="006578CD">
      <w:pPr>
        <w:jc w:val="both"/>
        <w:rPr>
          <w:rFonts w:ascii="Arial" w:hAnsi="Arial" w:cs="Arial"/>
          <w:sz w:val="6"/>
          <w:szCs w:val="6"/>
        </w:rPr>
      </w:pPr>
    </w:p>
    <w:p w14:paraId="7E90E4FB" w14:textId="30EB7592" w:rsidR="006964EC" w:rsidRDefault="00B9746A" w:rsidP="001D1856">
      <w:pPr>
        <w:jc w:val="center"/>
        <w:rPr>
          <w:rFonts w:ascii="Arial" w:hAnsi="Arial" w:cs="Arial"/>
          <w:b/>
          <w:sz w:val="24"/>
          <w:szCs w:val="24"/>
        </w:rPr>
      </w:pPr>
      <w:r w:rsidRPr="00B9746A">
        <w:rPr>
          <w:rFonts w:ascii="Arial" w:hAnsi="Arial" w:cs="Arial"/>
          <w:b/>
          <w:sz w:val="24"/>
          <w:szCs w:val="24"/>
        </w:rPr>
        <w:t>EXHORTO</w:t>
      </w:r>
    </w:p>
    <w:p w14:paraId="321C837D" w14:textId="77777777" w:rsidR="00A842F8" w:rsidRPr="00A842F8" w:rsidRDefault="00A842F8" w:rsidP="001D1856">
      <w:pPr>
        <w:jc w:val="center"/>
        <w:rPr>
          <w:rFonts w:ascii="Arial" w:hAnsi="Arial" w:cs="Arial"/>
          <w:b/>
          <w:sz w:val="6"/>
          <w:szCs w:val="6"/>
        </w:rPr>
      </w:pPr>
    </w:p>
    <w:p w14:paraId="1494B925" w14:textId="6E2CCB64" w:rsidR="00667835" w:rsidRDefault="00020B34" w:rsidP="00B9746A">
      <w:pPr>
        <w:ind w:firstLine="708"/>
        <w:jc w:val="both"/>
        <w:rPr>
          <w:rFonts w:ascii="Arial" w:hAnsi="Arial" w:cs="Arial"/>
          <w:sz w:val="24"/>
          <w:szCs w:val="24"/>
        </w:rPr>
      </w:pPr>
      <w:r>
        <w:rPr>
          <w:rFonts w:ascii="Arial" w:hAnsi="Arial" w:cs="Arial"/>
          <w:b/>
          <w:sz w:val="24"/>
          <w:szCs w:val="24"/>
        </w:rPr>
        <w:t>PRIMERO</w:t>
      </w:r>
      <w:r w:rsidR="006964EC" w:rsidRPr="00AB1994">
        <w:rPr>
          <w:rFonts w:ascii="Arial" w:hAnsi="Arial" w:cs="Arial"/>
          <w:b/>
          <w:sz w:val="24"/>
          <w:szCs w:val="24"/>
        </w:rPr>
        <w:t>:</w:t>
      </w:r>
      <w:r w:rsidR="006964EC">
        <w:rPr>
          <w:rFonts w:ascii="Arial" w:hAnsi="Arial" w:cs="Arial"/>
          <w:sz w:val="24"/>
          <w:szCs w:val="24"/>
        </w:rPr>
        <w:t xml:space="preserve"> La </w:t>
      </w:r>
      <w:r w:rsidR="00AB1994">
        <w:rPr>
          <w:rFonts w:ascii="Arial" w:hAnsi="Arial" w:cs="Arial"/>
          <w:sz w:val="24"/>
          <w:szCs w:val="24"/>
        </w:rPr>
        <w:t>S</w:t>
      </w:r>
      <w:r w:rsidR="006578CD">
        <w:rPr>
          <w:rFonts w:ascii="Arial" w:hAnsi="Arial" w:cs="Arial"/>
          <w:sz w:val="24"/>
          <w:szCs w:val="24"/>
        </w:rPr>
        <w:t xml:space="preserve">exagésima </w:t>
      </w:r>
      <w:r w:rsidR="00AB1994">
        <w:rPr>
          <w:rFonts w:ascii="Arial" w:hAnsi="Arial" w:cs="Arial"/>
          <w:sz w:val="24"/>
          <w:szCs w:val="24"/>
        </w:rPr>
        <w:t>S</w:t>
      </w:r>
      <w:r w:rsidR="006578CD">
        <w:rPr>
          <w:rFonts w:ascii="Arial" w:hAnsi="Arial" w:cs="Arial"/>
          <w:sz w:val="24"/>
          <w:szCs w:val="24"/>
        </w:rPr>
        <w:t>éptima</w:t>
      </w:r>
      <w:r w:rsidR="006964EC">
        <w:rPr>
          <w:rFonts w:ascii="Arial" w:hAnsi="Arial" w:cs="Arial"/>
          <w:sz w:val="24"/>
          <w:szCs w:val="24"/>
        </w:rPr>
        <w:t xml:space="preserve"> </w:t>
      </w:r>
      <w:r w:rsidR="00AB1994">
        <w:rPr>
          <w:rFonts w:ascii="Arial" w:hAnsi="Arial" w:cs="Arial"/>
          <w:sz w:val="24"/>
          <w:szCs w:val="24"/>
        </w:rPr>
        <w:t>L</w:t>
      </w:r>
      <w:r w:rsidR="006964EC">
        <w:rPr>
          <w:rFonts w:ascii="Arial" w:hAnsi="Arial" w:cs="Arial"/>
          <w:sz w:val="24"/>
          <w:szCs w:val="24"/>
        </w:rPr>
        <w:t xml:space="preserve">egislatura del </w:t>
      </w:r>
      <w:r w:rsidR="006578CD">
        <w:rPr>
          <w:rFonts w:ascii="Arial" w:hAnsi="Arial" w:cs="Arial"/>
          <w:sz w:val="24"/>
          <w:szCs w:val="24"/>
        </w:rPr>
        <w:t>H. C</w:t>
      </w:r>
      <w:r w:rsidR="006964EC">
        <w:rPr>
          <w:rFonts w:ascii="Arial" w:hAnsi="Arial" w:cs="Arial"/>
          <w:sz w:val="24"/>
          <w:szCs w:val="24"/>
        </w:rPr>
        <w:t xml:space="preserve">ongreso del </w:t>
      </w:r>
      <w:r w:rsidR="006578CD">
        <w:rPr>
          <w:rFonts w:ascii="Arial" w:hAnsi="Arial" w:cs="Arial"/>
          <w:sz w:val="24"/>
          <w:szCs w:val="24"/>
        </w:rPr>
        <w:t>E</w:t>
      </w:r>
      <w:r w:rsidR="006964EC">
        <w:rPr>
          <w:rFonts w:ascii="Arial" w:hAnsi="Arial" w:cs="Arial"/>
          <w:sz w:val="24"/>
          <w:szCs w:val="24"/>
        </w:rPr>
        <w:t>stado exhorta respetuosamente al F</w:t>
      </w:r>
      <w:r w:rsidR="006578CD">
        <w:rPr>
          <w:rFonts w:ascii="Arial" w:hAnsi="Arial" w:cs="Arial"/>
          <w:sz w:val="24"/>
          <w:szCs w:val="24"/>
        </w:rPr>
        <w:t xml:space="preserve">iscal </w:t>
      </w:r>
      <w:r w:rsidR="006964EC">
        <w:rPr>
          <w:rFonts w:ascii="Arial" w:hAnsi="Arial" w:cs="Arial"/>
          <w:sz w:val="24"/>
          <w:szCs w:val="24"/>
        </w:rPr>
        <w:t>G</w:t>
      </w:r>
      <w:r w:rsidR="006578CD">
        <w:rPr>
          <w:rFonts w:ascii="Arial" w:hAnsi="Arial" w:cs="Arial"/>
          <w:sz w:val="24"/>
          <w:szCs w:val="24"/>
        </w:rPr>
        <w:t xml:space="preserve">eneral del </w:t>
      </w:r>
      <w:r w:rsidR="006964EC">
        <w:rPr>
          <w:rFonts w:ascii="Arial" w:hAnsi="Arial" w:cs="Arial"/>
          <w:sz w:val="24"/>
          <w:szCs w:val="24"/>
        </w:rPr>
        <w:t>E</w:t>
      </w:r>
      <w:r w:rsidR="006578CD">
        <w:rPr>
          <w:rFonts w:ascii="Arial" w:hAnsi="Arial" w:cs="Arial"/>
          <w:sz w:val="24"/>
          <w:szCs w:val="24"/>
        </w:rPr>
        <w:t>stado</w:t>
      </w:r>
      <w:r w:rsidR="00E859FD">
        <w:rPr>
          <w:rFonts w:ascii="Arial" w:hAnsi="Arial" w:cs="Arial"/>
          <w:sz w:val="24"/>
          <w:szCs w:val="24"/>
        </w:rPr>
        <w:t xml:space="preserve"> a cargo del </w:t>
      </w:r>
      <w:r w:rsidR="00E859FD" w:rsidRPr="00B9746A">
        <w:rPr>
          <w:rFonts w:ascii="Arial" w:hAnsi="Arial" w:cs="Arial"/>
          <w:b/>
          <w:sz w:val="24"/>
          <w:szCs w:val="24"/>
        </w:rPr>
        <w:t>LIC. ROBERTO JAVIER FIERRO DUARTE</w:t>
      </w:r>
      <w:r w:rsidR="00E859FD">
        <w:rPr>
          <w:rFonts w:ascii="Arial" w:hAnsi="Arial" w:cs="Arial"/>
          <w:sz w:val="24"/>
          <w:szCs w:val="24"/>
        </w:rPr>
        <w:t xml:space="preserve">, a las y los </w:t>
      </w:r>
      <w:r w:rsidR="00AB1994">
        <w:rPr>
          <w:rFonts w:ascii="Arial" w:hAnsi="Arial" w:cs="Arial"/>
          <w:sz w:val="24"/>
          <w:szCs w:val="24"/>
        </w:rPr>
        <w:t>Presidentes de las C</w:t>
      </w:r>
      <w:r w:rsidR="00E859FD">
        <w:rPr>
          <w:rFonts w:ascii="Arial" w:hAnsi="Arial" w:cs="Arial"/>
          <w:sz w:val="24"/>
          <w:szCs w:val="24"/>
        </w:rPr>
        <w:t xml:space="preserve">omisiones de </w:t>
      </w:r>
      <w:r w:rsidR="00E859FD" w:rsidRPr="00AF2971">
        <w:rPr>
          <w:rFonts w:ascii="Arial" w:hAnsi="Arial" w:cs="Arial"/>
          <w:sz w:val="24"/>
          <w:szCs w:val="24"/>
        </w:rPr>
        <w:t>Seguridad Pública y Protección Civil</w:t>
      </w:r>
      <w:r w:rsidR="00E859FD">
        <w:rPr>
          <w:rFonts w:ascii="Arial" w:hAnsi="Arial" w:cs="Arial"/>
          <w:sz w:val="24"/>
          <w:szCs w:val="24"/>
        </w:rPr>
        <w:t xml:space="preserve">  y </w:t>
      </w:r>
      <w:r w:rsidR="00AB1994">
        <w:rPr>
          <w:rFonts w:ascii="Arial" w:hAnsi="Arial" w:cs="Arial"/>
          <w:sz w:val="24"/>
          <w:szCs w:val="24"/>
        </w:rPr>
        <w:t xml:space="preserve">de </w:t>
      </w:r>
      <w:r w:rsidR="00E859FD" w:rsidRPr="00AF2971">
        <w:rPr>
          <w:rFonts w:ascii="Arial" w:hAnsi="Arial" w:cs="Arial"/>
          <w:sz w:val="24"/>
          <w:szCs w:val="24"/>
        </w:rPr>
        <w:t>Feminicidios</w:t>
      </w:r>
      <w:r w:rsidR="00E859FD">
        <w:rPr>
          <w:rFonts w:ascii="Arial" w:hAnsi="Arial" w:cs="Arial"/>
          <w:sz w:val="24"/>
          <w:szCs w:val="24"/>
        </w:rPr>
        <w:t>, para que de manera coordinada con las instancias competen</w:t>
      </w:r>
      <w:r w:rsidR="00AB1994">
        <w:rPr>
          <w:rFonts w:ascii="Arial" w:hAnsi="Arial" w:cs="Arial"/>
          <w:sz w:val="24"/>
          <w:szCs w:val="24"/>
        </w:rPr>
        <w:t>tes en la entidad, se revise,</w:t>
      </w:r>
      <w:r w:rsidR="00E859FD">
        <w:rPr>
          <w:rFonts w:ascii="Arial" w:hAnsi="Arial" w:cs="Arial"/>
          <w:sz w:val="24"/>
          <w:szCs w:val="24"/>
        </w:rPr>
        <w:t xml:space="preserve"> oriente y aplique</w:t>
      </w:r>
      <w:r w:rsidR="00AB1994">
        <w:rPr>
          <w:rFonts w:ascii="Arial" w:hAnsi="Arial" w:cs="Arial"/>
          <w:sz w:val="24"/>
          <w:szCs w:val="24"/>
        </w:rPr>
        <w:t>n</w:t>
      </w:r>
      <w:r w:rsidR="00E859FD">
        <w:rPr>
          <w:rFonts w:ascii="Arial" w:hAnsi="Arial" w:cs="Arial"/>
          <w:sz w:val="24"/>
          <w:szCs w:val="24"/>
        </w:rPr>
        <w:t xml:space="preserve"> los conocimientos, estructura e inteligencia de los cuerpos</w:t>
      </w:r>
      <w:r>
        <w:rPr>
          <w:rFonts w:ascii="Arial" w:hAnsi="Arial" w:cs="Arial"/>
          <w:sz w:val="24"/>
          <w:szCs w:val="24"/>
        </w:rPr>
        <w:t xml:space="preserve"> y se pueda integrar a las corporaciones de seguridad publica lo antes posible.</w:t>
      </w:r>
    </w:p>
    <w:p w14:paraId="2E98D6BE" w14:textId="25D0CF8B" w:rsidR="00020B34" w:rsidRPr="00020B34" w:rsidRDefault="00020B34" w:rsidP="00B9746A">
      <w:pPr>
        <w:ind w:firstLine="708"/>
        <w:jc w:val="both"/>
        <w:rPr>
          <w:rFonts w:ascii="Arial" w:hAnsi="Arial" w:cs="Arial"/>
          <w:b/>
          <w:sz w:val="24"/>
          <w:szCs w:val="24"/>
        </w:rPr>
      </w:pPr>
      <w:r w:rsidRPr="00020B34">
        <w:rPr>
          <w:rFonts w:ascii="Arial" w:hAnsi="Arial" w:cs="Arial"/>
          <w:b/>
          <w:sz w:val="24"/>
          <w:szCs w:val="24"/>
        </w:rPr>
        <w:t>SEGUNDO:</w:t>
      </w:r>
      <w:r>
        <w:rPr>
          <w:rFonts w:ascii="Arial" w:hAnsi="Arial" w:cs="Arial"/>
          <w:b/>
          <w:sz w:val="24"/>
          <w:szCs w:val="24"/>
        </w:rPr>
        <w:t xml:space="preserve"> </w:t>
      </w:r>
      <w:r w:rsidRPr="00020B34">
        <w:rPr>
          <w:rFonts w:ascii="Arial" w:hAnsi="Arial" w:cs="Arial"/>
          <w:sz w:val="24"/>
          <w:szCs w:val="24"/>
        </w:rPr>
        <w:t xml:space="preserve">se me sea incluida por esta ocasión en la mesa de trabajo y discusión de la </w:t>
      </w:r>
      <w:r>
        <w:rPr>
          <w:rFonts w:ascii="Arial" w:hAnsi="Arial" w:cs="Arial"/>
          <w:sz w:val="24"/>
          <w:szCs w:val="24"/>
        </w:rPr>
        <w:t>C</w:t>
      </w:r>
      <w:r w:rsidRPr="00020B34">
        <w:rPr>
          <w:rFonts w:ascii="Arial" w:hAnsi="Arial" w:cs="Arial"/>
          <w:sz w:val="24"/>
          <w:szCs w:val="24"/>
        </w:rPr>
        <w:t xml:space="preserve">omisión de </w:t>
      </w:r>
      <w:r>
        <w:rPr>
          <w:rFonts w:ascii="Arial" w:hAnsi="Arial" w:cs="Arial"/>
          <w:sz w:val="24"/>
          <w:szCs w:val="24"/>
        </w:rPr>
        <w:t>F</w:t>
      </w:r>
      <w:r w:rsidRPr="00020B34">
        <w:rPr>
          <w:rFonts w:ascii="Arial" w:hAnsi="Arial" w:cs="Arial"/>
          <w:sz w:val="24"/>
          <w:szCs w:val="24"/>
        </w:rPr>
        <w:t>eminicidios</w:t>
      </w:r>
      <w:r>
        <w:rPr>
          <w:rFonts w:ascii="Arial" w:hAnsi="Arial" w:cs="Arial"/>
          <w:b/>
          <w:sz w:val="24"/>
          <w:szCs w:val="24"/>
        </w:rPr>
        <w:t>.</w:t>
      </w:r>
    </w:p>
    <w:p w14:paraId="2638C3B0" w14:textId="77777777" w:rsidR="00667835" w:rsidRPr="00A842F8" w:rsidRDefault="00667835" w:rsidP="006578CD">
      <w:pPr>
        <w:jc w:val="both"/>
        <w:rPr>
          <w:rFonts w:ascii="Arial" w:hAnsi="Arial" w:cs="Arial"/>
          <w:sz w:val="6"/>
          <w:szCs w:val="6"/>
        </w:rPr>
      </w:pPr>
    </w:p>
    <w:p w14:paraId="405E5997" w14:textId="47194793" w:rsidR="006964EC" w:rsidRDefault="00B9746A" w:rsidP="006578CD">
      <w:pPr>
        <w:jc w:val="both"/>
        <w:rPr>
          <w:rFonts w:ascii="Arial" w:hAnsi="Arial" w:cs="Arial"/>
          <w:sz w:val="24"/>
          <w:szCs w:val="24"/>
        </w:rPr>
      </w:pPr>
      <w:r>
        <w:rPr>
          <w:rFonts w:ascii="Arial" w:hAnsi="Arial" w:cs="Arial"/>
          <w:sz w:val="24"/>
          <w:szCs w:val="24"/>
        </w:rPr>
        <w:t xml:space="preserve">DADO </w:t>
      </w:r>
      <w:r w:rsidR="00E859FD">
        <w:rPr>
          <w:rFonts w:ascii="Arial" w:hAnsi="Arial" w:cs="Arial"/>
          <w:sz w:val="24"/>
          <w:szCs w:val="24"/>
        </w:rPr>
        <w:t>EN EL SALÓN DE SESIONES A LOS 19</w:t>
      </w:r>
      <w:r>
        <w:rPr>
          <w:rFonts w:ascii="Arial" w:hAnsi="Arial" w:cs="Arial"/>
          <w:sz w:val="24"/>
          <w:szCs w:val="24"/>
        </w:rPr>
        <w:t xml:space="preserve"> DÍAS DEL MES DE </w:t>
      </w:r>
      <w:r w:rsidR="00AB1994">
        <w:rPr>
          <w:rFonts w:ascii="Arial" w:hAnsi="Arial" w:cs="Arial"/>
          <w:sz w:val="24"/>
          <w:szCs w:val="24"/>
        </w:rPr>
        <w:t xml:space="preserve">OCTUBRE DE </w:t>
      </w:r>
      <w:r w:rsidR="00E859FD">
        <w:rPr>
          <w:rFonts w:ascii="Arial" w:hAnsi="Arial" w:cs="Arial"/>
          <w:sz w:val="24"/>
          <w:szCs w:val="24"/>
        </w:rPr>
        <w:t>2021.</w:t>
      </w:r>
    </w:p>
    <w:p w14:paraId="0AED1ED7" w14:textId="77777777" w:rsidR="00A842F8" w:rsidRPr="00A842F8" w:rsidRDefault="00A842F8" w:rsidP="00B04EC0">
      <w:pPr>
        <w:jc w:val="center"/>
        <w:rPr>
          <w:rFonts w:ascii="Arial" w:hAnsi="Arial" w:cs="Arial"/>
          <w:b/>
          <w:sz w:val="6"/>
          <w:szCs w:val="6"/>
          <w:lang w:val="es-ES"/>
        </w:rPr>
      </w:pPr>
    </w:p>
    <w:p w14:paraId="3B42AF91" w14:textId="77777777" w:rsidR="00A842F8" w:rsidRDefault="00B04EC0" w:rsidP="00A842F8">
      <w:pPr>
        <w:jc w:val="center"/>
        <w:rPr>
          <w:rFonts w:ascii="Arial" w:hAnsi="Arial" w:cs="Arial"/>
          <w:b/>
          <w:sz w:val="24"/>
          <w:szCs w:val="24"/>
          <w:lang w:val="es-ES"/>
        </w:rPr>
      </w:pPr>
      <w:r w:rsidRPr="00B04EC0">
        <w:rPr>
          <w:rFonts w:ascii="Arial" w:hAnsi="Arial" w:cs="Arial"/>
          <w:b/>
          <w:sz w:val="24"/>
          <w:szCs w:val="24"/>
          <w:lang w:val="es-ES"/>
        </w:rPr>
        <w:t>ATENTAMENTE</w:t>
      </w:r>
      <w:r w:rsidR="00A842F8">
        <w:rPr>
          <w:rFonts w:ascii="Arial" w:hAnsi="Arial" w:cs="Arial"/>
          <w:b/>
          <w:sz w:val="24"/>
          <w:szCs w:val="24"/>
          <w:lang w:val="es-ES"/>
        </w:rPr>
        <w:t xml:space="preserve"> </w:t>
      </w:r>
    </w:p>
    <w:p w14:paraId="02CB5626" w14:textId="77777777" w:rsidR="00A842F8" w:rsidRDefault="00A842F8" w:rsidP="00A842F8">
      <w:pPr>
        <w:jc w:val="center"/>
        <w:rPr>
          <w:rFonts w:ascii="Arial" w:hAnsi="Arial" w:cs="Arial"/>
          <w:b/>
          <w:sz w:val="24"/>
          <w:szCs w:val="24"/>
          <w:lang w:val="es-ES"/>
        </w:rPr>
      </w:pPr>
    </w:p>
    <w:p w14:paraId="1FE312EC" w14:textId="085613AA" w:rsidR="00B04EC0" w:rsidRDefault="00A842F8" w:rsidP="00A842F8">
      <w:pPr>
        <w:spacing w:after="0"/>
        <w:jc w:val="center"/>
        <w:rPr>
          <w:rFonts w:ascii="Arial" w:hAnsi="Arial" w:cs="Arial"/>
          <w:b/>
          <w:sz w:val="24"/>
          <w:szCs w:val="24"/>
          <w:lang w:val="es-ES"/>
        </w:rPr>
      </w:pPr>
      <w:r>
        <w:rPr>
          <w:rFonts w:ascii="Arial" w:hAnsi="Arial" w:cs="Arial"/>
          <w:b/>
          <w:sz w:val="24"/>
          <w:szCs w:val="24"/>
          <w:lang w:val="es-ES"/>
        </w:rPr>
        <w:t>D</w:t>
      </w:r>
      <w:r w:rsidR="00B04EC0" w:rsidRPr="00B9746A">
        <w:rPr>
          <w:rFonts w:ascii="Arial" w:hAnsi="Arial" w:cs="Arial"/>
          <w:b/>
          <w:sz w:val="24"/>
          <w:szCs w:val="24"/>
          <w:lang w:val="es-ES"/>
        </w:rPr>
        <w:t>IP. ILSE AMÉRICA GARCÍA SOTO</w:t>
      </w:r>
    </w:p>
    <w:p w14:paraId="270440CD" w14:textId="4783B6A9" w:rsidR="00E859FD" w:rsidRPr="00E859FD" w:rsidRDefault="00E859FD" w:rsidP="00A842F8">
      <w:pPr>
        <w:spacing w:after="0"/>
        <w:jc w:val="center"/>
        <w:rPr>
          <w:rFonts w:ascii="Arial" w:hAnsi="Arial" w:cs="Arial"/>
          <w:b/>
          <w:sz w:val="24"/>
          <w:szCs w:val="24"/>
        </w:rPr>
      </w:pPr>
      <w:r w:rsidRPr="00E859FD">
        <w:rPr>
          <w:rFonts w:ascii="Arial" w:hAnsi="Arial" w:cs="Arial"/>
          <w:b/>
          <w:sz w:val="24"/>
          <w:szCs w:val="24"/>
        </w:rPr>
        <w:t>REPRESENTANTE CIUDADANA</w:t>
      </w:r>
    </w:p>
    <w:sectPr w:rsidR="00E859FD" w:rsidRPr="00E859FD" w:rsidSect="00A842F8">
      <w:pgSz w:w="12240" w:h="15840"/>
      <w:pgMar w:top="2552"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AFF"/>
    <w:rsid w:val="00020B34"/>
    <w:rsid w:val="00054555"/>
    <w:rsid w:val="001D1856"/>
    <w:rsid w:val="001E4AFF"/>
    <w:rsid w:val="00225A9F"/>
    <w:rsid w:val="00295413"/>
    <w:rsid w:val="002B3083"/>
    <w:rsid w:val="003362D3"/>
    <w:rsid w:val="00411B9B"/>
    <w:rsid w:val="0042175B"/>
    <w:rsid w:val="00431183"/>
    <w:rsid w:val="004B69EA"/>
    <w:rsid w:val="004D7234"/>
    <w:rsid w:val="005254E3"/>
    <w:rsid w:val="005C1DC4"/>
    <w:rsid w:val="00645DCB"/>
    <w:rsid w:val="00656CC2"/>
    <w:rsid w:val="006578CD"/>
    <w:rsid w:val="00667835"/>
    <w:rsid w:val="006964EC"/>
    <w:rsid w:val="007A1B12"/>
    <w:rsid w:val="007C1F68"/>
    <w:rsid w:val="007C208D"/>
    <w:rsid w:val="00816E5C"/>
    <w:rsid w:val="00874A45"/>
    <w:rsid w:val="008813D2"/>
    <w:rsid w:val="008C238B"/>
    <w:rsid w:val="00A020C8"/>
    <w:rsid w:val="00A83366"/>
    <w:rsid w:val="00A842F8"/>
    <w:rsid w:val="00AB1994"/>
    <w:rsid w:val="00AF2971"/>
    <w:rsid w:val="00B04EC0"/>
    <w:rsid w:val="00B9746A"/>
    <w:rsid w:val="00C46177"/>
    <w:rsid w:val="00D52CE0"/>
    <w:rsid w:val="00E62044"/>
    <w:rsid w:val="00E859FD"/>
    <w:rsid w:val="00FD292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C75F7"/>
  <w15:chartTrackingRefBased/>
  <w15:docId w15:val="{503F2CEF-D1CC-46FA-836A-FE899CE10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AF297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04EC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04EC0"/>
    <w:rPr>
      <w:rFonts w:ascii="Segoe UI" w:hAnsi="Segoe UI" w:cs="Segoe UI"/>
      <w:sz w:val="18"/>
      <w:szCs w:val="18"/>
    </w:rPr>
  </w:style>
  <w:style w:type="character" w:customStyle="1" w:styleId="Ttulo1Car">
    <w:name w:val="Título 1 Car"/>
    <w:basedOn w:val="Fuentedeprrafopredeter"/>
    <w:link w:val="Ttulo1"/>
    <w:uiPriority w:val="9"/>
    <w:rsid w:val="00AF2971"/>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8973179">
      <w:bodyDiv w:val="1"/>
      <w:marLeft w:val="0"/>
      <w:marRight w:val="0"/>
      <w:marTop w:val="0"/>
      <w:marBottom w:val="0"/>
      <w:divBdr>
        <w:top w:val="none" w:sz="0" w:space="0" w:color="auto"/>
        <w:left w:val="none" w:sz="0" w:space="0" w:color="auto"/>
        <w:bottom w:val="none" w:sz="0" w:space="0" w:color="auto"/>
        <w:right w:val="none" w:sz="0" w:space="0" w:color="auto"/>
      </w:divBdr>
    </w:div>
    <w:div w:id="1511985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630</Words>
  <Characters>3466</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hector mendoza tena</dc:creator>
  <cp:keywords/>
  <dc:description/>
  <cp:lastModifiedBy>Sonia Pérez Chacón</cp:lastModifiedBy>
  <cp:revision>2</cp:revision>
  <cp:lastPrinted>2021-10-18T21:04:00Z</cp:lastPrinted>
  <dcterms:created xsi:type="dcterms:W3CDTF">2021-10-18T21:58:00Z</dcterms:created>
  <dcterms:modified xsi:type="dcterms:W3CDTF">2021-10-18T21:58:00Z</dcterms:modified>
</cp:coreProperties>
</file>